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B7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Рассматривая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колектива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учреждения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отмечается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повышение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знаний,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умений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соответственно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программным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требованиям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возрастных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5BB7" w:rsidRPr="000C2A08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мониторинга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промежуточны</w:t>
      </w:r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педагогам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определить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каждого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для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осуществления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дифференцированного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подхода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подборе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форм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методов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приемов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воспитания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Такой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показатель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положительной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динамики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освоения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основной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образовательной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программы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показывает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педагогическая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ведется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удовлетворительном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уровне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Pr="00B8242D">
        <w:rPr>
          <w:rFonts w:ascii="Times New Roman" w:hAnsi="Times New Roman"/>
          <w:sz w:val="28"/>
          <w:szCs w:val="28"/>
          <w:lang w:val="uk-UA"/>
        </w:rPr>
        <w:t>ыросло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среднее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количество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B8242D">
        <w:rPr>
          <w:rFonts w:ascii="Times New Roman" w:hAnsi="Times New Roman"/>
          <w:sz w:val="28"/>
          <w:szCs w:val="28"/>
        </w:rPr>
        <w:t>е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тей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42D">
        <w:rPr>
          <w:rFonts w:ascii="Times New Roman" w:hAnsi="Times New Roman"/>
          <w:sz w:val="28"/>
          <w:szCs w:val="28"/>
        </w:rPr>
        <w:t>хорошо усваивают</w:t>
      </w:r>
      <w:r w:rsidRPr="00B824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программный</w:t>
      </w:r>
      <w:proofErr w:type="spellEnd"/>
      <w:r w:rsidRPr="00B8242D">
        <w:rPr>
          <w:rFonts w:ascii="Times New Roman" w:hAnsi="Times New Roman"/>
          <w:sz w:val="28"/>
          <w:szCs w:val="28"/>
        </w:rPr>
        <w:t xml:space="preserve"> </w:t>
      </w:r>
      <w:r w:rsidRPr="00B8242D">
        <w:rPr>
          <w:rFonts w:ascii="Times New Roman" w:hAnsi="Times New Roman"/>
          <w:sz w:val="28"/>
          <w:szCs w:val="28"/>
          <w:lang w:val="uk-UA"/>
        </w:rPr>
        <w:t>матер</w:t>
      </w:r>
      <w:r w:rsidRPr="00B8242D">
        <w:rPr>
          <w:rFonts w:ascii="Times New Roman" w:hAnsi="Times New Roman"/>
          <w:sz w:val="28"/>
          <w:szCs w:val="28"/>
        </w:rPr>
        <w:t>и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ал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время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организованной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>, ум</w:t>
      </w:r>
      <w:r w:rsidRPr="00B8242D">
        <w:rPr>
          <w:rFonts w:ascii="Times New Roman" w:hAnsi="Times New Roman"/>
          <w:sz w:val="28"/>
          <w:szCs w:val="28"/>
        </w:rPr>
        <w:t>е</w:t>
      </w:r>
      <w:r w:rsidRPr="00B8242D">
        <w:rPr>
          <w:rFonts w:ascii="Times New Roman" w:hAnsi="Times New Roman"/>
          <w:sz w:val="28"/>
          <w:szCs w:val="28"/>
          <w:lang w:val="uk-UA"/>
        </w:rPr>
        <w:t xml:space="preserve">ют </w:t>
      </w:r>
      <w:r w:rsidRPr="00B8242D">
        <w:rPr>
          <w:rFonts w:ascii="Times New Roman" w:hAnsi="Times New Roman"/>
          <w:sz w:val="28"/>
          <w:szCs w:val="28"/>
        </w:rPr>
        <w:t xml:space="preserve">применять 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знан</w:t>
      </w:r>
      <w:proofErr w:type="spellEnd"/>
      <w:r w:rsidRPr="00B8242D">
        <w:rPr>
          <w:rFonts w:ascii="Times New Roman" w:hAnsi="Times New Roman"/>
          <w:sz w:val="28"/>
          <w:szCs w:val="28"/>
        </w:rPr>
        <w:t>и</w:t>
      </w:r>
      <w:r w:rsidRPr="00B8242D">
        <w:rPr>
          <w:rFonts w:ascii="Times New Roman" w:hAnsi="Times New Roman"/>
          <w:sz w:val="28"/>
          <w:szCs w:val="28"/>
          <w:lang w:val="uk-UA"/>
        </w:rPr>
        <w:t xml:space="preserve">я на 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практи</w:t>
      </w:r>
      <w:r w:rsidRPr="00B8242D">
        <w:rPr>
          <w:rFonts w:ascii="Times New Roman" w:hAnsi="Times New Roman"/>
          <w:sz w:val="28"/>
          <w:szCs w:val="28"/>
        </w:rPr>
        <w:t>ке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242D">
        <w:rPr>
          <w:rFonts w:ascii="Times New Roman" w:hAnsi="Times New Roman"/>
          <w:sz w:val="28"/>
          <w:szCs w:val="28"/>
        </w:rPr>
        <w:t>способны к и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нтенсивно</w:t>
      </w:r>
      <w:proofErr w:type="spellEnd"/>
      <w:r w:rsidRPr="00B8242D">
        <w:rPr>
          <w:rFonts w:ascii="Times New Roman" w:hAnsi="Times New Roman"/>
          <w:sz w:val="28"/>
          <w:szCs w:val="28"/>
        </w:rPr>
        <w:t>й умственной</w:t>
      </w:r>
      <w:r w:rsidRPr="00B8242D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B8242D">
        <w:rPr>
          <w:rFonts w:ascii="Times New Roman" w:hAnsi="Times New Roman"/>
          <w:sz w:val="28"/>
          <w:szCs w:val="28"/>
        </w:rPr>
        <w:t>е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ятельност</w:t>
      </w:r>
      <w:proofErr w:type="spellEnd"/>
      <w:r w:rsidRPr="00B8242D">
        <w:rPr>
          <w:rFonts w:ascii="Times New Roman" w:hAnsi="Times New Roman"/>
          <w:sz w:val="28"/>
          <w:szCs w:val="28"/>
        </w:rPr>
        <w:t>и</w:t>
      </w:r>
      <w:r w:rsidRPr="00B8242D">
        <w:rPr>
          <w:rFonts w:ascii="Times New Roman" w:hAnsi="Times New Roman"/>
          <w:sz w:val="28"/>
          <w:szCs w:val="28"/>
          <w:lang w:val="uk-UA"/>
        </w:rPr>
        <w:t>, орган</w:t>
      </w:r>
      <w:r w:rsidRPr="00B8242D">
        <w:rPr>
          <w:rFonts w:ascii="Times New Roman" w:hAnsi="Times New Roman"/>
          <w:sz w:val="28"/>
          <w:szCs w:val="28"/>
        </w:rPr>
        <w:t>и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зован</w:t>
      </w:r>
      <w:r w:rsidRPr="00B8242D">
        <w:rPr>
          <w:rFonts w:ascii="Times New Roman" w:hAnsi="Times New Roman"/>
          <w:sz w:val="28"/>
          <w:szCs w:val="28"/>
        </w:rPr>
        <w:t>ны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242D">
        <w:rPr>
          <w:rFonts w:ascii="Times New Roman" w:hAnsi="Times New Roman"/>
          <w:sz w:val="28"/>
          <w:szCs w:val="28"/>
        </w:rPr>
        <w:t>понимают указания взрослого с</w:t>
      </w:r>
      <w:r w:rsidRPr="00B8242D">
        <w:rPr>
          <w:rFonts w:ascii="Times New Roman" w:hAnsi="Times New Roman"/>
          <w:sz w:val="28"/>
          <w:szCs w:val="28"/>
          <w:lang w:val="uk-UA"/>
        </w:rPr>
        <w:t xml:space="preserve"> пер</w:t>
      </w:r>
      <w:r w:rsidRPr="00B8242D">
        <w:rPr>
          <w:rFonts w:ascii="Times New Roman" w:hAnsi="Times New Roman"/>
          <w:sz w:val="28"/>
          <w:szCs w:val="28"/>
        </w:rPr>
        <w:t xml:space="preserve">вой </w:t>
      </w:r>
      <w:proofErr w:type="spellStart"/>
      <w:r w:rsidRPr="00B8242D">
        <w:rPr>
          <w:rFonts w:ascii="Times New Roman" w:hAnsi="Times New Roman"/>
          <w:sz w:val="28"/>
          <w:szCs w:val="28"/>
          <w:lang w:val="uk-UA"/>
        </w:rPr>
        <w:t>пода</w:t>
      </w:r>
      <w:r w:rsidRPr="00B8242D">
        <w:rPr>
          <w:rFonts w:ascii="Times New Roman" w:hAnsi="Times New Roman"/>
          <w:sz w:val="28"/>
          <w:szCs w:val="28"/>
        </w:rPr>
        <w:t>чи</w:t>
      </w:r>
      <w:proofErr w:type="spellEnd"/>
      <w:r w:rsidRPr="00B8242D">
        <w:rPr>
          <w:rFonts w:ascii="Times New Roman" w:hAnsi="Times New Roman"/>
          <w:sz w:val="28"/>
          <w:szCs w:val="28"/>
          <w:lang w:val="uk-UA"/>
        </w:rPr>
        <w:t>.</w:t>
      </w:r>
      <w:r w:rsidRPr="00B82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Следует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отметить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выявлены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направления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над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которыми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необходимо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вести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более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углублённую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0C2A08">
        <w:rPr>
          <w:rFonts w:ascii="Times New Roman" w:hAnsi="Times New Roman"/>
          <w:sz w:val="28"/>
          <w:szCs w:val="28"/>
          <w:lang w:val="uk-UA"/>
        </w:rPr>
        <w:t>едагог</w:t>
      </w:r>
      <w:r>
        <w:rPr>
          <w:rFonts w:ascii="Times New Roman" w:hAnsi="Times New Roman"/>
          <w:sz w:val="28"/>
          <w:szCs w:val="28"/>
          <w:lang w:val="uk-UA"/>
        </w:rPr>
        <w:t>ов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возникали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таким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образовательным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областям,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физическое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социально-коммуникативное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75BB7" w:rsidRPr="000C2A08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2A08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основании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выше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изложенного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неоходимо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475BB7" w:rsidRPr="000C2A08" w:rsidRDefault="00475BB7" w:rsidP="00475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0C2A08">
        <w:rPr>
          <w:rFonts w:ascii="Times New Roman" w:hAnsi="Times New Roman"/>
          <w:sz w:val="28"/>
          <w:szCs w:val="28"/>
          <w:lang w:val="uk-UA"/>
        </w:rPr>
        <w:t>овысить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эффективность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 М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ДОУ по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реализации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образовательных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5BB7" w:rsidRDefault="00475BB7" w:rsidP="00475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2A08">
        <w:rPr>
          <w:rFonts w:ascii="Times New Roman" w:hAnsi="Times New Roman"/>
          <w:sz w:val="28"/>
          <w:szCs w:val="28"/>
          <w:lang w:val="uk-UA"/>
        </w:rPr>
        <w:t>областей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Речевое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</w:t>
      </w:r>
      <w:r>
        <w:rPr>
          <w:rFonts w:ascii="Times New Roman" w:hAnsi="Times New Roman"/>
          <w:sz w:val="28"/>
          <w:szCs w:val="28"/>
          <w:lang w:val="uk-UA"/>
        </w:rPr>
        <w:t>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Физическое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475BB7" w:rsidRPr="000C2A08" w:rsidRDefault="00475BB7" w:rsidP="00475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едагогам в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возрастных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совершен</w:t>
      </w:r>
      <w:r>
        <w:rPr>
          <w:rFonts w:ascii="Times New Roman" w:hAnsi="Times New Roman"/>
          <w:sz w:val="28"/>
          <w:szCs w:val="28"/>
          <w:lang w:val="uk-UA"/>
        </w:rPr>
        <w:t>ствовать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самостоятельной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совместной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детьми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областям;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75BB7" w:rsidRPr="000C2A08" w:rsidRDefault="00475BB7" w:rsidP="00475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0C2A08">
        <w:rPr>
          <w:rFonts w:ascii="Times New Roman" w:hAnsi="Times New Roman"/>
          <w:sz w:val="28"/>
          <w:szCs w:val="28"/>
          <w:lang w:val="uk-UA"/>
        </w:rPr>
        <w:t>родолжать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таких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интегративных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качеств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способность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решать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интеллектуальные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личностные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овладение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средствами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способностями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взаимодействия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сверстниками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5BB7" w:rsidRPr="000C2A08" w:rsidRDefault="00475BB7" w:rsidP="00475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силить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дошкольниками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речевому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развитию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испол</w:t>
      </w:r>
      <w:r>
        <w:rPr>
          <w:rFonts w:ascii="Times New Roman" w:hAnsi="Times New Roman"/>
          <w:sz w:val="28"/>
          <w:szCs w:val="28"/>
          <w:lang w:val="uk-UA"/>
        </w:rPr>
        <w:t>ьзуя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разнообразные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5BB7" w:rsidRPr="000C2A08" w:rsidRDefault="00475BB7" w:rsidP="00475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Pr="000C2A08">
        <w:rPr>
          <w:rFonts w:ascii="Times New Roman" w:hAnsi="Times New Roman"/>
          <w:sz w:val="28"/>
          <w:szCs w:val="28"/>
          <w:lang w:val="uk-UA"/>
        </w:rPr>
        <w:t>ыполнение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годового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плана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укреплению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физического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психологического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здоровья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представлений о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здоровом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образе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жизни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требует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дальнейшей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над ней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коллектива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Воспитателям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не обходимо 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активно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использовать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технологи;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75BB7" w:rsidRPr="000C2A08" w:rsidRDefault="00475BB7" w:rsidP="00475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0C2A08">
        <w:rPr>
          <w:rFonts w:ascii="Times New Roman" w:hAnsi="Times New Roman"/>
          <w:sz w:val="28"/>
          <w:szCs w:val="28"/>
          <w:lang w:val="uk-UA"/>
        </w:rPr>
        <w:t>овершенствовать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воспитанию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здорового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через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организацию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проведение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всей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физкультурно-оздоровительных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мероприятий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привлечение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родителей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организаци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сотрудничества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вопросам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оздоровления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закаливания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5BB7" w:rsidRPr="000C2A08" w:rsidRDefault="00475BB7" w:rsidP="00475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0C2A08">
        <w:rPr>
          <w:rFonts w:ascii="Times New Roman" w:hAnsi="Times New Roman"/>
          <w:sz w:val="28"/>
          <w:szCs w:val="28"/>
          <w:lang w:val="uk-UA"/>
        </w:rPr>
        <w:t>родолжить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совершенс</w:t>
      </w:r>
      <w:r>
        <w:rPr>
          <w:rFonts w:ascii="Times New Roman" w:hAnsi="Times New Roman"/>
          <w:sz w:val="28"/>
          <w:szCs w:val="28"/>
          <w:lang w:val="uk-UA"/>
        </w:rPr>
        <w:t>твованию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развивающей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предметно-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пространственной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среды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в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с ГОС ДО.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Создавать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развивающую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среду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развит</w:t>
      </w:r>
      <w:r>
        <w:rPr>
          <w:rFonts w:ascii="Times New Roman" w:hAnsi="Times New Roman"/>
          <w:sz w:val="28"/>
          <w:szCs w:val="28"/>
          <w:lang w:val="uk-UA"/>
        </w:rPr>
        <w:t>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любознательности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активности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центры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экспериментирования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>. Педаг</w:t>
      </w:r>
      <w:r>
        <w:rPr>
          <w:rFonts w:ascii="Times New Roman" w:hAnsi="Times New Roman"/>
          <w:sz w:val="28"/>
          <w:szCs w:val="28"/>
          <w:lang w:val="uk-UA"/>
        </w:rPr>
        <w:t xml:space="preserve">огам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использовать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современные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педагогические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технологии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75BB7" w:rsidRPr="000C2A08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2A08">
        <w:rPr>
          <w:rFonts w:ascii="Times New Roman" w:hAnsi="Times New Roman"/>
          <w:sz w:val="28"/>
          <w:szCs w:val="28"/>
          <w:lang w:val="uk-UA"/>
        </w:rPr>
        <w:t xml:space="preserve">Таким образом,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выделить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направления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требующие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улучшения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повышения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результативности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работе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75BB7" w:rsidRPr="000C2A08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По </w:t>
      </w:r>
      <w:proofErr w:type="spellStart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>физическому</w:t>
      </w:r>
      <w:proofErr w:type="spellEnd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>развитию</w:t>
      </w:r>
      <w:proofErr w:type="spellEnd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>дошкольников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совершенствование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сохранению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укреплению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здоровья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дошкольн</w:t>
      </w:r>
      <w:r>
        <w:rPr>
          <w:rFonts w:ascii="Times New Roman" w:hAnsi="Times New Roman"/>
          <w:sz w:val="28"/>
          <w:szCs w:val="28"/>
          <w:lang w:val="uk-UA"/>
        </w:rPr>
        <w:t>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представлений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предст</w:t>
      </w:r>
      <w:r>
        <w:rPr>
          <w:rFonts w:ascii="Times New Roman" w:hAnsi="Times New Roman"/>
          <w:sz w:val="28"/>
          <w:szCs w:val="28"/>
          <w:lang w:val="uk-UA"/>
        </w:rPr>
        <w:t xml:space="preserve">авлений 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образе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жизни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75BB7" w:rsidRPr="000C2A08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речевому</w:t>
      </w:r>
      <w:proofErr w:type="spellEnd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>развитию</w:t>
      </w:r>
      <w:proofErr w:type="spellEnd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>дошкольников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-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разви</w:t>
      </w:r>
      <w:r>
        <w:rPr>
          <w:rFonts w:ascii="Times New Roman" w:hAnsi="Times New Roman"/>
          <w:sz w:val="28"/>
          <w:szCs w:val="28"/>
          <w:lang w:val="uk-UA"/>
        </w:rPr>
        <w:t>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активности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интереса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художественной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литературе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путём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совершенствования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Создание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художествено</w:t>
      </w:r>
      <w:r w:rsidRPr="000C2A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литературного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пространства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75BB7" w:rsidRPr="00274522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социально-коммуникативному</w:t>
      </w:r>
      <w:proofErr w:type="spellEnd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>развитию</w:t>
      </w:r>
      <w:proofErr w:type="spellEnd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u w:val="single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оптимизация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ознакомлению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историей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родного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историческими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значимыми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событиями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людьми.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Создание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в М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0C2A08">
        <w:rPr>
          <w:rFonts w:ascii="Times New Roman" w:hAnsi="Times New Roman"/>
          <w:sz w:val="28"/>
          <w:szCs w:val="28"/>
          <w:lang w:val="uk-UA"/>
        </w:rPr>
        <w:t xml:space="preserve">ДОУ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условий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приобретения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ребёнком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возможностей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0C2A08">
        <w:rPr>
          <w:rFonts w:ascii="Times New Roman" w:hAnsi="Times New Roman"/>
          <w:sz w:val="28"/>
          <w:szCs w:val="28"/>
          <w:lang w:val="uk-UA"/>
        </w:rPr>
        <w:t>самовыражения</w:t>
      </w:r>
      <w:proofErr w:type="spellEnd"/>
      <w:r w:rsidRPr="000C2A08">
        <w:rPr>
          <w:rFonts w:ascii="Times New Roman" w:hAnsi="Times New Roman"/>
          <w:sz w:val="28"/>
          <w:szCs w:val="28"/>
          <w:lang w:val="uk-UA"/>
        </w:rPr>
        <w:t>.</w:t>
      </w:r>
    </w:p>
    <w:p w:rsidR="00475BB7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По-прежнему одной из первостепенных задач остается сохранение жизни и здоровья дошкольников,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охрана труда сотрудников дошкольного учреждения.</w:t>
      </w:r>
    </w:p>
    <w:p w:rsidR="00475BB7" w:rsidRPr="00E61041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этой целью в МБДОУ систематически проводится работа </w:t>
      </w:r>
      <w:r w:rsidRPr="00F0545A">
        <w:rPr>
          <w:rFonts w:ascii="Times New Roman" w:hAnsi="Times New Roman"/>
          <w:sz w:val="28"/>
          <w:szCs w:val="28"/>
        </w:rPr>
        <w:t>по</w:t>
      </w:r>
      <w:r w:rsidRPr="00E61041">
        <w:rPr>
          <w:rFonts w:ascii="Times New Roman" w:hAnsi="Times New Roman"/>
          <w:sz w:val="28"/>
          <w:szCs w:val="28"/>
        </w:rPr>
        <w:t xml:space="preserve"> созданию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45A">
        <w:rPr>
          <w:rFonts w:ascii="Times New Roman" w:hAnsi="Times New Roman"/>
          <w:sz w:val="28"/>
          <w:szCs w:val="28"/>
          <w:lang w:val="uk-UA"/>
        </w:rPr>
        <w:t>без</w:t>
      </w:r>
      <w:r w:rsidRPr="00F0545A">
        <w:rPr>
          <w:rFonts w:ascii="Times New Roman" w:hAnsi="Times New Roman"/>
          <w:sz w:val="28"/>
          <w:szCs w:val="28"/>
        </w:rPr>
        <w:t>опасных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жи</w:t>
      </w:r>
      <w:r w:rsidRPr="00F0545A">
        <w:rPr>
          <w:rFonts w:ascii="Times New Roman" w:hAnsi="Times New Roman"/>
          <w:sz w:val="28"/>
          <w:szCs w:val="28"/>
        </w:rPr>
        <w:t>знедеяте</w:t>
      </w:r>
      <w:r w:rsidRPr="00CF4F6E">
        <w:rPr>
          <w:rFonts w:ascii="Times New Roman" w:hAnsi="Times New Roman"/>
          <w:sz w:val="28"/>
          <w:szCs w:val="28"/>
        </w:rPr>
        <w:t>льност</w:t>
      </w:r>
      <w:r w:rsidRPr="00F0545A"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</w:t>
      </w:r>
      <w:r w:rsidRPr="00F054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редупреждению</w:t>
      </w:r>
      <w:proofErr w:type="spellEnd"/>
      <w:r w:rsidRPr="00F0545A">
        <w:rPr>
          <w:rFonts w:ascii="Times New Roman" w:hAnsi="Times New Roman"/>
          <w:sz w:val="28"/>
          <w:szCs w:val="28"/>
          <w:lang w:val="uk-UA"/>
        </w:rPr>
        <w:t xml:space="preserve"> д</w:t>
      </w:r>
      <w:proofErr w:type="spellStart"/>
      <w:r w:rsidRPr="00F0545A">
        <w:rPr>
          <w:rFonts w:ascii="Times New Roman" w:hAnsi="Times New Roman"/>
          <w:sz w:val="28"/>
          <w:szCs w:val="28"/>
        </w:rPr>
        <w:t>етск</w:t>
      </w:r>
      <w:proofErr w:type="spellEnd"/>
      <w:r w:rsidRPr="00F0545A">
        <w:rPr>
          <w:rFonts w:ascii="Times New Roman" w:hAnsi="Times New Roman"/>
          <w:sz w:val="28"/>
          <w:szCs w:val="28"/>
          <w:lang w:val="uk-UA"/>
        </w:rPr>
        <w:t>ого травматизм</w:t>
      </w:r>
      <w:r w:rsidRPr="00F054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545A">
        <w:rPr>
          <w:rFonts w:ascii="Times New Roman" w:hAnsi="Times New Roman"/>
          <w:sz w:val="28"/>
          <w:szCs w:val="28"/>
          <w:lang w:val="uk-UA"/>
        </w:rPr>
        <w:t>р</w:t>
      </w:r>
      <w:r w:rsidRPr="00F0545A">
        <w:rPr>
          <w:rFonts w:ascii="Times New Roman" w:hAnsi="Times New Roman"/>
          <w:sz w:val="28"/>
          <w:szCs w:val="28"/>
        </w:rPr>
        <w:t>а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зр</w:t>
      </w:r>
      <w:r w:rsidRPr="00F0545A">
        <w:rPr>
          <w:rFonts w:ascii="Times New Roman" w:hAnsi="Times New Roman"/>
          <w:sz w:val="28"/>
          <w:szCs w:val="28"/>
        </w:rPr>
        <w:t>аботаны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</w:rPr>
        <w:t>по</w:t>
      </w:r>
      <w:r w:rsidRPr="00CF4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</w:t>
      </w:r>
      <w:r w:rsidRPr="00F0545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несчастных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случаев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всех 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учас</w:t>
      </w:r>
      <w:proofErr w:type="spellEnd"/>
      <w:r w:rsidRPr="00F0545A">
        <w:rPr>
          <w:rFonts w:ascii="Times New Roman" w:hAnsi="Times New Roman"/>
          <w:sz w:val="28"/>
          <w:szCs w:val="28"/>
        </w:rPr>
        <w:t>т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ник</w:t>
      </w:r>
      <w:proofErr w:type="spellEnd"/>
      <w:r>
        <w:rPr>
          <w:rFonts w:ascii="Times New Roman" w:hAnsi="Times New Roman"/>
          <w:sz w:val="28"/>
          <w:szCs w:val="28"/>
        </w:rPr>
        <w:t>о</w:t>
      </w:r>
      <w:r w:rsidRPr="00F0545A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в</w:t>
      </w:r>
      <w:r w:rsidRPr="00F0545A">
        <w:rPr>
          <w:rFonts w:ascii="Times New Roman" w:hAnsi="Times New Roman"/>
          <w:sz w:val="28"/>
          <w:szCs w:val="28"/>
        </w:rPr>
        <w:t>оспитательн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проце</w:t>
      </w:r>
      <w:proofErr w:type="spellEnd"/>
      <w:r w:rsidRPr="00F0545A">
        <w:rPr>
          <w:rFonts w:ascii="Times New Roman" w:hAnsi="Times New Roman"/>
          <w:sz w:val="28"/>
          <w:szCs w:val="28"/>
        </w:rPr>
        <w:t>с</w:t>
      </w:r>
      <w:r w:rsidRPr="00F0545A">
        <w:rPr>
          <w:rFonts w:ascii="Times New Roman" w:hAnsi="Times New Roman"/>
          <w:sz w:val="28"/>
          <w:szCs w:val="28"/>
          <w:lang w:val="uk-UA"/>
        </w:rPr>
        <w:t>с</w:t>
      </w:r>
      <w:r w:rsidRPr="00F0545A">
        <w:rPr>
          <w:rFonts w:ascii="Times New Roman" w:hAnsi="Times New Roman"/>
          <w:sz w:val="28"/>
          <w:szCs w:val="28"/>
        </w:rPr>
        <w:t>а</w:t>
      </w:r>
      <w:r w:rsidRPr="00F0545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Итогом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отсутствие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2021-2022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случаев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взрослого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травматизма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5BB7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снижения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заболеваний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Pr="00F0545A">
        <w:rPr>
          <w:rFonts w:ascii="Times New Roman" w:hAnsi="Times New Roman"/>
          <w:sz w:val="28"/>
          <w:szCs w:val="28"/>
          <w:lang w:val="uk-UA"/>
        </w:rPr>
        <w:t>едется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45A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детских болезней</w:t>
      </w:r>
      <w:r w:rsidRPr="00F054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проф</w:t>
      </w:r>
      <w:proofErr w:type="spellEnd"/>
      <w:r w:rsidRPr="00F0545A">
        <w:rPr>
          <w:rFonts w:ascii="Times New Roman" w:hAnsi="Times New Roman"/>
          <w:sz w:val="28"/>
          <w:szCs w:val="28"/>
        </w:rPr>
        <w:t>и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лактич</w:t>
      </w:r>
      <w:r w:rsidRPr="00F0545A">
        <w:rPr>
          <w:rFonts w:ascii="Times New Roman" w:hAnsi="Times New Roman"/>
          <w:sz w:val="28"/>
          <w:szCs w:val="28"/>
        </w:rPr>
        <w:t>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</w:rPr>
        <w:t>мероприятия</w:t>
      </w:r>
      <w:r w:rsidRPr="00F0545A">
        <w:rPr>
          <w:rFonts w:ascii="Times New Roman" w:hAnsi="Times New Roman"/>
          <w:sz w:val="28"/>
          <w:szCs w:val="28"/>
          <w:lang w:val="uk-UA"/>
        </w:rPr>
        <w:t>:</w:t>
      </w:r>
    </w:p>
    <w:p w:rsidR="00475BB7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545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контрол</w:t>
      </w:r>
      <w:r w:rsidRPr="00F0545A">
        <w:rPr>
          <w:rFonts w:ascii="Times New Roman" w:hAnsi="Times New Roman"/>
          <w:sz w:val="28"/>
          <w:szCs w:val="28"/>
        </w:rPr>
        <w:t>ируется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соблюдение сотрудниками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учреждения</w:t>
      </w:r>
      <w:proofErr w:type="spellEnd"/>
      <w:r w:rsidRPr="00F054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45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0545A"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  <w:lang w:val="uk-UA"/>
        </w:rPr>
        <w:t>– г</w:t>
      </w:r>
      <w:r w:rsidRPr="00F0545A">
        <w:rPr>
          <w:rFonts w:ascii="Times New Roman" w:hAnsi="Times New Roman"/>
          <w:sz w:val="28"/>
          <w:szCs w:val="28"/>
        </w:rPr>
        <w:t>и</w:t>
      </w:r>
      <w:r w:rsidRPr="00F0545A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F0545A">
        <w:rPr>
          <w:rFonts w:ascii="Times New Roman" w:hAnsi="Times New Roman"/>
          <w:sz w:val="28"/>
          <w:szCs w:val="28"/>
        </w:rPr>
        <w:t>ие</w:t>
      </w:r>
      <w:proofErr w:type="spellEnd"/>
      <w:r w:rsidRPr="00F0545A">
        <w:rPr>
          <w:rFonts w:ascii="Times New Roman" w:hAnsi="Times New Roman"/>
          <w:sz w:val="28"/>
          <w:szCs w:val="28"/>
          <w:lang w:val="uk-UA"/>
        </w:rPr>
        <w:t>н</w:t>
      </w:r>
      <w:r w:rsidRPr="00F0545A">
        <w:rPr>
          <w:rFonts w:ascii="Times New Roman" w:hAnsi="Times New Roman"/>
          <w:sz w:val="28"/>
          <w:szCs w:val="28"/>
        </w:rPr>
        <w:t>и</w:t>
      </w:r>
      <w:r w:rsidRPr="00F0545A">
        <w:rPr>
          <w:rFonts w:ascii="Times New Roman" w:hAnsi="Times New Roman"/>
          <w:sz w:val="28"/>
          <w:szCs w:val="28"/>
          <w:lang w:val="uk-UA"/>
        </w:rPr>
        <w:t>ч</w:t>
      </w:r>
      <w:proofErr w:type="spellStart"/>
      <w:r w:rsidRPr="00F0545A">
        <w:rPr>
          <w:rFonts w:ascii="Times New Roman" w:hAnsi="Times New Roman"/>
          <w:sz w:val="28"/>
          <w:szCs w:val="28"/>
        </w:rPr>
        <w:t>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  <w:lang w:val="uk-UA"/>
        </w:rPr>
        <w:t>нор</w:t>
      </w:r>
      <w:r>
        <w:rPr>
          <w:rFonts w:ascii="Times New Roman" w:hAnsi="Times New Roman"/>
          <w:sz w:val="28"/>
          <w:szCs w:val="28"/>
        </w:rPr>
        <w:t>м и правил</w:t>
      </w:r>
      <w:r w:rsidRPr="00F0545A">
        <w:rPr>
          <w:rFonts w:ascii="Times New Roman" w:hAnsi="Times New Roman"/>
          <w:sz w:val="28"/>
          <w:szCs w:val="28"/>
          <w:lang w:val="uk-UA"/>
        </w:rPr>
        <w:t>;</w:t>
      </w:r>
    </w:p>
    <w:p w:rsidR="00475BB7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545A">
        <w:rPr>
          <w:rFonts w:ascii="Times New Roman" w:hAnsi="Times New Roman"/>
          <w:sz w:val="28"/>
          <w:szCs w:val="28"/>
        </w:rPr>
        <w:t>-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5A">
        <w:rPr>
          <w:rFonts w:ascii="Times New Roman" w:hAnsi="Times New Roman"/>
          <w:sz w:val="28"/>
          <w:szCs w:val="28"/>
        </w:rPr>
        <w:t>ежедневный</w:t>
      </w:r>
      <w:r w:rsidRPr="00F054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утренний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фильтр</w:t>
      </w:r>
      <w:proofErr w:type="spellEnd"/>
      <w:r w:rsidRPr="00F0545A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F0545A">
        <w:rPr>
          <w:rFonts w:ascii="Times New Roman" w:hAnsi="Times New Roman"/>
          <w:sz w:val="28"/>
          <w:szCs w:val="28"/>
        </w:rPr>
        <w:t>е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тей</w:t>
      </w:r>
      <w:proofErr w:type="spellEnd"/>
      <w:r w:rsidRPr="00F0545A">
        <w:rPr>
          <w:rFonts w:ascii="Times New Roman" w:hAnsi="Times New Roman"/>
          <w:sz w:val="28"/>
          <w:szCs w:val="28"/>
          <w:lang w:val="uk-UA"/>
        </w:rPr>
        <w:t>;</w:t>
      </w:r>
    </w:p>
    <w:p w:rsidR="00475BB7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545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45A">
        <w:rPr>
          <w:rFonts w:ascii="Times New Roman" w:hAnsi="Times New Roman"/>
          <w:sz w:val="28"/>
          <w:szCs w:val="28"/>
        </w:rPr>
        <w:t>и</w:t>
      </w:r>
      <w:proofErr w:type="spellStart"/>
      <w:r w:rsidRPr="00F0545A">
        <w:rPr>
          <w:rFonts w:ascii="Times New Roman" w:hAnsi="Times New Roman"/>
          <w:sz w:val="28"/>
          <w:szCs w:val="28"/>
          <w:lang w:val="uk-UA"/>
        </w:rPr>
        <w:t>нформац</w:t>
      </w:r>
      <w:proofErr w:type="spellEnd"/>
      <w:r>
        <w:rPr>
          <w:rFonts w:ascii="Times New Roman" w:hAnsi="Times New Roman"/>
          <w:sz w:val="28"/>
          <w:szCs w:val="28"/>
        </w:rPr>
        <w:t>ионно-консультативная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45A">
        <w:rPr>
          <w:rFonts w:ascii="Times New Roman" w:hAnsi="Times New Roman"/>
          <w:sz w:val="28"/>
          <w:szCs w:val="28"/>
          <w:lang w:val="uk-UA"/>
        </w:rPr>
        <w:t>р</w:t>
      </w:r>
      <w:r w:rsidRPr="00F0545A">
        <w:rPr>
          <w:rFonts w:ascii="Times New Roman" w:hAnsi="Times New Roman"/>
          <w:sz w:val="28"/>
          <w:szCs w:val="28"/>
        </w:rPr>
        <w:t>а</w:t>
      </w:r>
      <w:r w:rsidRPr="00F0545A">
        <w:rPr>
          <w:rFonts w:ascii="Times New Roman" w:hAnsi="Times New Roman"/>
          <w:sz w:val="28"/>
          <w:szCs w:val="28"/>
          <w:lang w:val="uk-UA"/>
        </w:rPr>
        <w:t>бота</w:t>
      </w:r>
      <w:r>
        <w:rPr>
          <w:rFonts w:ascii="Times New Roman" w:hAnsi="Times New Roman"/>
          <w:sz w:val="28"/>
          <w:szCs w:val="28"/>
          <w:lang w:val="uk-UA"/>
        </w:rPr>
        <w:t xml:space="preserve"> с родителями</w:t>
      </w:r>
      <w:r w:rsidRPr="00F0545A">
        <w:rPr>
          <w:rFonts w:ascii="Times New Roman" w:hAnsi="Times New Roman"/>
          <w:sz w:val="28"/>
          <w:szCs w:val="28"/>
          <w:lang w:val="uk-UA"/>
        </w:rPr>
        <w:t>;</w:t>
      </w:r>
    </w:p>
    <w:p w:rsidR="00475BB7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 персоналом МБДОУ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проходят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практические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оказанию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первой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медицинской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помощи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соблюдению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санитарно-гигиенического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режима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5BB7" w:rsidRPr="007C6A00" w:rsidRDefault="00475BB7" w:rsidP="00475B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7DDA">
        <w:rPr>
          <w:rFonts w:ascii="Times New Roman" w:hAnsi="Times New Roman"/>
          <w:sz w:val="28"/>
          <w:szCs w:val="28"/>
        </w:rPr>
        <w:t>Вследствии</w:t>
      </w:r>
      <w:proofErr w:type="spellEnd"/>
      <w:r w:rsidRPr="00097D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оздоровительных</w:t>
      </w:r>
      <w:proofErr w:type="spellEnd"/>
      <w:r w:rsidRPr="00097D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мероприятий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уменьшилось количество </w:t>
      </w:r>
      <w:proofErr w:type="spellStart"/>
      <w:r>
        <w:rPr>
          <w:rFonts w:ascii="Times New Roman" w:hAnsi="Times New Roman"/>
          <w:sz w:val="28"/>
          <w:szCs w:val="28"/>
        </w:rPr>
        <w:t>частоболеющих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(на 4 человека, что составляет 43%), индекс здоровья увеличился на 2%. </w:t>
      </w: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уменьшении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среднесписочного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состава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уменьшилось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количество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пропущенных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болезни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детодней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5BB7" w:rsidRDefault="00475BB7" w:rsidP="00475BB7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30955" w:rsidRPr="00475BB7" w:rsidRDefault="00330955">
      <w:pPr>
        <w:rPr>
          <w:lang w:val="uk-UA"/>
        </w:rPr>
      </w:pPr>
      <w:bookmarkStart w:id="0" w:name="_GoBack"/>
      <w:bookmarkEnd w:id="0"/>
    </w:p>
    <w:sectPr w:rsidR="00330955" w:rsidRPr="0047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B7"/>
    <w:rsid w:val="00330955"/>
    <w:rsid w:val="004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63AB8-F3B1-4D34-85C7-D9AD7A06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</cp:revision>
  <dcterms:created xsi:type="dcterms:W3CDTF">2023-11-23T10:39:00Z</dcterms:created>
  <dcterms:modified xsi:type="dcterms:W3CDTF">2023-11-23T10:40:00Z</dcterms:modified>
</cp:coreProperties>
</file>